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5640" w14:textId="1D2A6FFA" w:rsidR="0070148C" w:rsidRDefault="0070148C" w:rsidP="0070148C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001681CC" w14:textId="77777777" w:rsidR="0070148C" w:rsidRPr="00335242" w:rsidRDefault="0070148C" w:rsidP="0070148C">
      <w:pPr>
        <w:ind w:firstLine="709"/>
        <w:jc w:val="both"/>
        <w:rPr>
          <w:b/>
          <w:bCs/>
          <w:sz w:val="28"/>
          <w:szCs w:val="28"/>
        </w:rPr>
      </w:pPr>
    </w:p>
    <w:p w14:paraId="5E73D3E1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</w:t>
      </w:r>
      <w:r w:rsidRPr="00AB5F33">
        <w:rPr>
          <w:sz w:val="28"/>
          <w:szCs w:val="28"/>
        </w:rPr>
        <w:t>й</w:t>
      </w:r>
      <w:r w:rsidRPr="00AB5F33">
        <w:rPr>
          <w:sz w:val="28"/>
          <w:szCs w:val="28"/>
        </w:rPr>
        <w:t>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щий», с другой стороны, заключили настоящий трудовой договор о нижесл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ду</w:t>
      </w:r>
      <w:r w:rsidRPr="00AB5F33">
        <w:rPr>
          <w:sz w:val="28"/>
          <w:szCs w:val="28"/>
        </w:rPr>
        <w:t>ю</w:t>
      </w:r>
      <w:r w:rsidRPr="00AB5F33">
        <w:rPr>
          <w:sz w:val="28"/>
          <w:szCs w:val="28"/>
        </w:rPr>
        <w:t>щем.</w:t>
      </w:r>
    </w:p>
    <w:p w14:paraId="1C9437AE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7D28D8FC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1.1. По настоящему трудовому договору Работодатель назначает М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 xml:space="preserve">ниципального служащего на должность муниципальной службы </w:t>
      </w:r>
      <w:r>
        <w:rPr>
          <w:sz w:val="28"/>
          <w:szCs w:val="28"/>
        </w:rPr>
        <w:t>главного специалиста отдела информационных технологий и защиты информации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пальный служащий обязуется лично выполнить указанную работу в соотве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ствии с условиями настоящего трудового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ра.</w:t>
      </w:r>
    </w:p>
    <w:p w14:paraId="23194664" w14:textId="77777777" w:rsidR="0070148C" w:rsidRPr="005E2324" w:rsidRDefault="0070148C" w:rsidP="0070148C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1BAE3423" w14:textId="77777777" w:rsidR="0070148C" w:rsidRPr="005E2324" w:rsidRDefault="0070148C" w:rsidP="0070148C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0512D2F9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3E344D09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777C1D0B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6F7339D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вым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ром.</w:t>
      </w:r>
    </w:p>
    <w:p w14:paraId="327EB6E9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дарственным нормативным требованиям охраны труда.</w:t>
      </w:r>
    </w:p>
    <w:p w14:paraId="423BDF5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0DF3C627" w14:textId="77777777" w:rsidR="0070148C" w:rsidRPr="00AB5F33" w:rsidRDefault="0070148C" w:rsidP="0070148C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вором.</w:t>
      </w:r>
    </w:p>
    <w:p w14:paraId="5C058CD3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5BF85F8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смотренные настоящим трудовым договором, должностной инструкцией. Выполнять установленные нормы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да.</w:t>
      </w:r>
    </w:p>
    <w:p w14:paraId="6274C46F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2.2.2. Соблюдать Правила внутреннего трудового распорядка, требов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34A0B7BB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14B55FDF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работн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ков.</w:t>
      </w:r>
    </w:p>
    <w:p w14:paraId="0D2BA6D0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2.2.5. Незамедлительно сообщать Работодателю либо непосредстве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ному руководителю о возникновении ситуации, представляющей угрозу жизни и здор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ботников.</w:t>
      </w:r>
    </w:p>
    <w:p w14:paraId="5EAB20E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гих лиц.</w:t>
      </w:r>
    </w:p>
    <w:p w14:paraId="6619FF4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0E62497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ных полномочий, за исключением нез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конных.</w:t>
      </w:r>
    </w:p>
    <w:p w14:paraId="6BA82BF2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ния своих дол</w:t>
      </w:r>
      <w:r w:rsidRPr="00AB5F33">
        <w:rPr>
          <w:sz w:val="28"/>
          <w:szCs w:val="28"/>
        </w:rPr>
        <w:t>ж</w:t>
      </w:r>
      <w:r w:rsidRPr="00AB5F33">
        <w:rPr>
          <w:sz w:val="28"/>
          <w:szCs w:val="28"/>
        </w:rPr>
        <w:t>ностных обязанностей.</w:t>
      </w:r>
    </w:p>
    <w:p w14:paraId="2DAAD01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стную жизнь, честь и достоинство граждан.</w:t>
      </w:r>
    </w:p>
    <w:p w14:paraId="0CFDA87F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стр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ции.</w:t>
      </w:r>
    </w:p>
    <w:p w14:paraId="7A35D51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</w:t>
      </w:r>
      <w:r w:rsidRPr="00AB5F33">
        <w:rPr>
          <w:sz w:val="28"/>
          <w:szCs w:val="28"/>
        </w:rPr>
        <w:t>ю</w:t>
      </w:r>
      <w:r w:rsidRPr="00AB5F33">
        <w:rPr>
          <w:sz w:val="28"/>
          <w:szCs w:val="28"/>
        </w:rPr>
        <w:t>дение Кодекса этики и служебного поведения муниципального служащего.</w:t>
      </w:r>
    </w:p>
    <w:p w14:paraId="7E3BF192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законодательством Российской Федерации, Федеральным законом РФ от 02.03.2007 № 25-ФЗ «О муниципальной службе в Российской Федер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ции», Законом Хабаровского края от 25.07.2007 № 131 «О муниципал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ной службе в Хабаровском крае».</w:t>
      </w:r>
    </w:p>
    <w:p w14:paraId="5CAF6CBE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50EB94DB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78BA7B9C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3.1.1. Требовать от Муниципального служащего добросовестного и</w:t>
      </w:r>
      <w:r w:rsidRPr="00AB5F33">
        <w:rPr>
          <w:sz w:val="28"/>
          <w:szCs w:val="28"/>
        </w:rPr>
        <w:t>с</w:t>
      </w:r>
      <w:r w:rsidRPr="00AB5F33">
        <w:rPr>
          <w:sz w:val="28"/>
          <w:szCs w:val="28"/>
        </w:rPr>
        <w:t>полнения обязанностей по настоящему трудовому договору и бережного о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 xml:space="preserve">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ботников.</w:t>
      </w:r>
    </w:p>
    <w:p w14:paraId="2524F8A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занные с трудовой де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тельностью Муниципального служащего.</w:t>
      </w:r>
    </w:p>
    <w:p w14:paraId="1663BE37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0B850984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териальной ответственности в случаях и порядке, установленных Федерал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ным законом РФ от 02.03.2007 № 25-ФЗ «О муниципальной службе в Ро</w:t>
      </w:r>
      <w:r w:rsidRPr="00AB5F33">
        <w:rPr>
          <w:sz w:val="28"/>
          <w:szCs w:val="28"/>
        </w:rPr>
        <w:t>с</w:t>
      </w:r>
      <w:r w:rsidRPr="00AB5F33">
        <w:rPr>
          <w:sz w:val="28"/>
          <w:szCs w:val="28"/>
        </w:rPr>
        <w:t>сийской Федерации», трудовым законодател</w:t>
      </w:r>
      <w:r w:rsidRPr="00AB5F33">
        <w:rPr>
          <w:sz w:val="28"/>
          <w:szCs w:val="28"/>
        </w:rPr>
        <w:t>ь</w:t>
      </w:r>
      <w:r w:rsidRPr="00AB5F33">
        <w:rPr>
          <w:sz w:val="28"/>
          <w:szCs w:val="28"/>
        </w:rPr>
        <w:t>ством.</w:t>
      </w:r>
    </w:p>
    <w:p w14:paraId="09CAD603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4580E863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ную настоящим трудовым договором.</w:t>
      </w:r>
    </w:p>
    <w:p w14:paraId="7D5FF9C0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жащего, соответствующие государственным нормативным требованиям охраны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да.</w:t>
      </w:r>
    </w:p>
    <w:p w14:paraId="65FD2825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ческой документацией и иными средствами, необходимыми для исполнения им трудовых обязанн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стей.</w:t>
      </w:r>
    </w:p>
    <w:p w14:paraId="3BF9F4C6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3.2.4. Своевременно выплачивать Муниципальному служащему об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словленную настоящим трудовым догов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7F3027E4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емыми локальными нормативными актами, непосредственно связанными с его трудовой деятельн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стью.</w:t>
      </w:r>
    </w:p>
    <w:p w14:paraId="75775F78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вым законодательством, коллективным договором, локальными нормати</w:t>
      </w:r>
      <w:r w:rsidRPr="00AB5F33">
        <w:rPr>
          <w:sz w:val="28"/>
          <w:szCs w:val="28"/>
        </w:rPr>
        <w:t>в</w:t>
      </w:r>
      <w:r w:rsidRPr="00AB5F33">
        <w:rPr>
          <w:sz w:val="28"/>
          <w:szCs w:val="28"/>
        </w:rPr>
        <w:t>ными актами, настоящим тр</w:t>
      </w:r>
      <w:r w:rsidRPr="00AB5F33">
        <w:rPr>
          <w:sz w:val="28"/>
          <w:szCs w:val="28"/>
        </w:rPr>
        <w:t>у</w:t>
      </w:r>
      <w:r w:rsidRPr="00AB5F33">
        <w:rPr>
          <w:sz w:val="28"/>
          <w:szCs w:val="28"/>
        </w:rPr>
        <w:t>довым договором.</w:t>
      </w:r>
    </w:p>
    <w:p w14:paraId="7F96725B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49ADFF53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</w:t>
      </w:r>
      <w:r w:rsidRPr="00AB5F33">
        <w:rPr>
          <w:sz w:val="28"/>
          <w:szCs w:val="28"/>
        </w:rPr>
        <w:t>я</w:t>
      </w:r>
      <w:r w:rsidRPr="00AB5F33">
        <w:rPr>
          <w:sz w:val="28"/>
          <w:szCs w:val="28"/>
        </w:rPr>
        <w:t>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ре:</w:t>
      </w:r>
    </w:p>
    <w:p w14:paraId="3328ED24" w14:textId="3E5AB038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>
        <w:rPr>
          <w:sz w:val="28"/>
          <w:szCs w:val="28"/>
        </w:rPr>
        <w:t>5</w:t>
      </w:r>
      <w:r>
        <w:rPr>
          <w:sz w:val="28"/>
          <w:szCs w:val="28"/>
        </w:rPr>
        <w:t>333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441E5DB0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5BFCFA15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60 % до 90 %</w:t>
      </w:r>
      <w:r w:rsidRPr="00AB5F33">
        <w:rPr>
          <w:sz w:val="28"/>
          <w:szCs w:val="28"/>
        </w:rPr>
        <w:t xml:space="preserve"> должностного оклада;</w:t>
      </w:r>
    </w:p>
    <w:p w14:paraId="1312ECF8" w14:textId="77777777" w:rsidR="0070148C" w:rsidRDefault="0070148C" w:rsidP="0070148C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4,8</w:t>
      </w:r>
      <w:r w:rsidRPr="00AB5F33">
        <w:rPr>
          <w:sz w:val="28"/>
          <w:szCs w:val="28"/>
        </w:rPr>
        <w:t xml:space="preserve"> должностного оклада;</w:t>
      </w:r>
    </w:p>
    <w:p w14:paraId="5819AACD" w14:textId="77777777" w:rsidR="0070148C" w:rsidRPr="003D6A71" w:rsidRDefault="0070148C" w:rsidP="0070148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6BBA69F7" w14:textId="77777777" w:rsidR="0070148C" w:rsidRPr="003D6A71" w:rsidRDefault="0070148C" w:rsidP="0070148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69800D5B" w14:textId="77777777" w:rsidR="0070148C" w:rsidRPr="003D6A71" w:rsidRDefault="0070148C" w:rsidP="0070148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708D5A29" w14:textId="77777777" w:rsidR="0070148C" w:rsidRPr="003D6A71" w:rsidRDefault="0070148C" w:rsidP="0070148C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79C8CBA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рантиях и компенсациях для лиц, работающих и проживающих в районах Крайнего Севера и приравненных к ним местностях».</w:t>
      </w:r>
    </w:p>
    <w:p w14:paraId="2738DFB1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</w:t>
      </w:r>
      <w:r w:rsidRPr="00AB5F33">
        <w:rPr>
          <w:sz w:val="28"/>
          <w:szCs w:val="28"/>
        </w:rPr>
        <w:t>й</w:t>
      </w:r>
      <w:r w:rsidRPr="00AB5F33">
        <w:rPr>
          <w:sz w:val="28"/>
          <w:szCs w:val="28"/>
        </w:rPr>
        <w:t>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</w:t>
      </w:r>
      <w:r w:rsidRPr="00AB5F33">
        <w:rPr>
          <w:sz w:val="28"/>
          <w:szCs w:val="28"/>
        </w:rPr>
        <w:t>н</w:t>
      </w:r>
      <w:r w:rsidRPr="00AB5F33">
        <w:rPr>
          <w:sz w:val="28"/>
          <w:szCs w:val="28"/>
        </w:rPr>
        <w:t>ных к ним местностях».</w:t>
      </w:r>
    </w:p>
    <w:p w14:paraId="4BEA5B0C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дится в сроки и в порядке, установленные действующими Правилами вну</w:t>
      </w:r>
      <w:r w:rsidRPr="00AB5F33">
        <w:rPr>
          <w:sz w:val="28"/>
          <w:szCs w:val="28"/>
        </w:rPr>
        <w:t>т</w:t>
      </w:r>
      <w:r w:rsidRPr="00AB5F33">
        <w:rPr>
          <w:sz w:val="28"/>
          <w:szCs w:val="28"/>
        </w:rPr>
        <w:t>реннего труд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вого распорядка.</w:t>
      </w:r>
    </w:p>
    <w:p w14:paraId="78B3BBB7" w14:textId="77777777" w:rsidR="0070148C" w:rsidRDefault="0070148C" w:rsidP="0070148C">
      <w:pPr>
        <w:ind w:firstLine="709"/>
        <w:jc w:val="both"/>
        <w:rPr>
          <w:sz w:val="28"/>
          <w:szCs w:val="28"/>
        </w:rPr>
      </w:pPr>
    </w:p>
    <w:p w14:paraId="22354BF3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71AF757A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</w:t>
      </w:r>
      <w:r w:rsidRPr="00AB5F33">
        <w:rPr>
          <w:sz w:val="28"/>
          <w:szCs w:val="28"/>
        </w:rPr>
        <w:t>е</w:t>
      </w:r>
      <w:r w:rsidRPr="00AB5F33">
        <w:rPr>
          <w:sz w:val="28"/>
          <w:szCs w:val="28"/>
        </w:rPr>
        <w:t>дели.</w:t>
      </w:r>
    </w:p>
    <w:p w14:paraId="733ABF1B" w14:textId="77777777" w:rsidR="0070148C" w:rsidRPr="0022418B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</w:t>
      </w:r>
      <w:r w:rsidRPr="00A736C1">
        <w:rPr>
          <w:sz w:val="28"/>
          <w:szCs w:val="28"/>
        </w:rPr>
        <w:t>е</w:t>
      </w:r>
      <w:r w:rsidRPr="00A736C1">
        <w:rPr>
          <w:sz w:val="28"/>
          <w:szCs w:val="28"/>
        </w:rPr>
        <w:t>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2FC25D54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4E83365B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1AC92EE8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тельн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331938B3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</w:t>
      </w:r>
      <w:r w:rsidRPr="00AB5F33">
        <w:rPr>
          <w:sz w:val="28"/>
          <w:szCs w:val="28"/>
        </w:rPr>
        <w:t>и</w:t>
      </w:r>
      <w:r w:rsidRPr="00AB5F33">
        <w:rPr>
          <w:sz w:val="28"/>
          <w:szCs w:val="28"/>
        </w:rPr>
        <w:t>рованный служебный день, продолжительностью 3 календарных дня.</w:t>
      </w:r>
    </w:p>
    <w:p w14:paraId="69A0EA44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5.3.4. Ежегодный дополнительный оплачиваемый отпуск за выслугу лет пр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 xml:space="preserve">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5D48183B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ответствии с графиком отпусков.</w:t>
      </w:r>
    </w:p>
    <w:p w14:paraId="31D66DFF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0A468BF5" w14:textId="77777777" w:rsidR="0070148C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хованию в связи с его трудовой деятельностью. Страхователем является Работодатель. Виды и условия обязательного социального страхования 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ботника в связи с трудовой деятельностью определяются законодательством Российской Федерации.</w:t>
      </w:r>
    </w:p>
    <w:p w14:paraId="4F73F1F2" w14:textId="77777777" w:rsidR="0070148C" w:rsidRPr="00AB5F33" w:rsidRDefault="0070148C" w:rsidP="0070148C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2E15B6BE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щение производится в с</w:t>
      </w:r>
      <w:r w:rsidRPr="00AB5F33">
        <w:rPr>
          <w:sz w:val="28"/>
          <w:szCs w:val="28"/>
        </w:rPr>
        <w:t>о</w:t>
      </w:r>
      <w:r w:rsidRPr="00AB5F33">
        <w:rPr>
          <w:sz w:val="28"/>
          <w:szCs w:val="28"/>
        </w:rPr>
        <w:t>ответствии с трудовым законодательством.</w:t>
      </w:r>
    </w:p>
    <w:p w14:paraId="12106B19" w14:textId="77777777" w:rsidR="0070148C" w:rsidRPr="00AB5F33" w:rsidRDefault="0070148C" w:rsidP="0070148C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</w:t>
      </w:r>
      <w:r w:rsidRPr="00AB5F33">
        <w:rPr>
          <w:sz w:val="28"/>
          <w:szCs w:val="28"/>
        </w:rPr>
        <w:t>а</w:t>
      </w:r>
      <w:r w:rsidRPr="00AB5F33">
        <w:rPr>
          <w:sz w:val="28"/>
          <w:szCs w:val="28"/>
        </w:rPr>
        <w:t>ждой из Стороны.</w:t>
      </w:r>
    </w:p>
    <w:p w14:paraId="1AE949EB" w14:textId="77777777" w:rsidR="0070148C" w:rsidRPr="00AB5F33" w:rsidRDefault="0070148C" w:rsidP="0070148C">
      <w:pPr>
        <w:jc w:val="both"/>
        <w:rPr>
          <w:sz w:val="28"/>
          <w:szCs w:val="28"/>
        </w:rPr>
      </w:pPr>
    </w:p>
    <w:p w14:paraId="02C579D1" w14:textId="77777777" w:rsidR="0070148C" w:rsidRPr="00335242" w:rsidRDefault="0070148C" w:rsidP="0070148C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6CDEF84D" w14:textId="77777777" w:rsidR="0070148C" w:rsidRPr="00335242" w:rsidRDefault="0070148C" w:rsidP="0070148C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70148C" w:rsidRPr="00335242" w14:paraId="549E05C7" w14:textId="77777777" w:rsidTr="008E1306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19" w:type="dxa"/>
          </w:tcPr>
          <w:p w14:paraId="40E896B7" w14:textId="77777777" w:rsidR="0070148C" w:rsidRPr="00335242" w:rsidRDefault="0070148C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35EAB4E3" w14:textId="77777777" w:rsidR="0070148C" w:rsidRPr="00335242" w:rsidRDefault="0070148C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82A2A1B" w14:textId="77777777" w:rsidR="0070148C" w:rsidRPr="00335242" w:rsidRDefault="0070148C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4D50976E" w14:textId="77777777" w:rsidR="0070148C" w:rsidRDefault="0070148C" w:rsidP="0070148C">
      <w:pPr>
        <w:rPr>
          <w:sz w:val="22"/>
          <w:szCs w:val="22"/>
        </w:rPr>
      </w:pPr>
    </w:p>
    <w:p w14:paraId="27CE45A2" w14:textId="77777777" w:rsidR="0070148C" w:rsidRDefault="0070148C" w:rsidP="0070148C"/>
    <w:p w14:paraId="2F521631" w14:textId="77777777" w:rsidR="0070148C" w:rsidRDefault="0070148C" w:rsidP="0070148C"/>
    <w:p w14:paraId="4D8A1005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C3"/>
    <w:rsid w:val="0026655A"/>
    <w:rsid w:val="00515701"/>
    <w:rsid w:val="0070148C"/>
    <w:rsid w:val="009432C3"/>
    <w:rsid w:val="00B2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346F"/>
  <w15:chartTrackingRefBased/>
  <w15:docId w15:val="{A8CC14D8-73D0-4849-8B5F-AD03085F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48C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4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2</cp:revision>
  <dcterms:created xsi:type="dcterms:W3CDTF">2024-01-09T23:09:00Z</dcterms:created>
  <dcterms:modified xsi:type="dcterms:W3CDTF">2024-01-09T23:11:00Z</dcterms:modified>
</cp:coreProperties>
</file>